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445" w:rsidRPr="00CB7987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  <w:t xml:space="preserve">                    </w:t>
      </w:r>
      <w:r w:rsidR="004B3BF1">
        <w:rPr>
          <w:noProof/>
        </w:rPr>
        <w:t xml:space="preserve">   </w:t>
      </w:r>
      <w:r w:rsidR="002F3F7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9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proofErr w:type="gramEnd"/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val="en-US"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F30445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 w:eastAsia="ru-RU"/>
        </w:rPr>
      </w:pPr>
    </w:p>
    <w:p w:rsidR="00827205" w:rsidRPr="00A52A2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52A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A52A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A52A2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52A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A52A2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A52A26" w:rsidRPr="00A52A26" w:rsidRDefault="00A52A26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52A26" w:rsidRPr="00A52A26" w:rsidRDefault="00A52A26" w:rsidP="00A52A26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52A26">
        <w:rPr>
          <w:rFonts w:ascii="Times New Roman" w:hAnsi="Times New Roman" w:cs="Times New Roman"/>
          <w:b/>
          <w:sz w:val="28"/>
          <w:szCs w:val="28"/>
        </w:rPr>
        <w:t>О реализации подпрограммы" Обеспечение жильем молодых семей" федеральной целевой программы "Жилище" на 2015 - 2020 годы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1BA">
        <w:rPr>
          <w:rFonts w:ascii="Times New Roman" w:hAnsi="Times New Roman" w:cs="Times New Roman"/>
          <w:b/>
          <w:sz w:val="28"/>
          <w:szCs w:val="28"/>
        </w:rPr>
        <w:t>в муниципальном образовании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«Красногорский район»</w:t>
      </w:r>
    </w:p>
    <w:p w:rsidR="00A52A26" w:rsidRPr="00A52A26" w:rsidRDefault="00A52A26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Pr="00953389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11051" w:rsidRDefault="002561BA" w:rsidP="00BA50AE">
      <w:pPr>
        <w:pStyle w:val="ConsPlusTitle"/>
        <w:ind w:firstLine="708"/>
        <w:jc w:val="both"/>
        <w:rPr>
          <w:b w:val="0"/>
        </w:rPr>
      </w:pPr>
      <w:r w:rsidRPr="00BA50AE">
        <w:rPr>
          <w:b w:val="0"/>
          <w:sz w:val="28"/>
          <w:szCs w:val="28"/>
        </w:rPr>
        <w:t>Главе муниципального образования «Красногорский район» Корепанову В.С. выйти</w:t>
      </w:r>
      <w:r w:rsidR="0080024A" w:rsidRPr="00BA50AE">
        <w:rPr>
          <w:b w:val="0"/>
          <w:sz w:val="28"/>
          <w:szCs w:val="28"/>
        </w:rPr>
        <w:t xml:space="preserve"> с </w:t>
      </w:r>
      <w:r w:rsidR="00EA59D4">
        <w:rPr>
          <w:b w:val="0"/>
          <w:sz w:val="28"/>
          <w:szCs w:val="28"/>
        </w:rPr>
        <w:t>обра</w:t>
      </w:r>
      <w:bookmarkStart w:id="0" w:name="_GoBack"/>
      <w:bookmarkEnd w:id="0"/>
      <w:r w:rsidR="00EA59D4">
        <w:rPr>
          <w:b w:val="0"/>
          <w:sz w:val="28"/>
          <w:szCs w:val="28"/>
        </w:rPr>
        <w:t>щением</w:t>
      </w:r>
      <w:r w:rsidR="00424264">
        <w:rPr>
          <w:b w:val="0"/>
          <w:sz w:val="28"/>
          <w:szCs w:val="28"/>
        </w:rPr>
        <w:t xml:space="preserve"> </w:t>
      </w:r>
      <w:r w:rsidR="00633046">
        <w:rPr>
          <w:b w:val="0"/>
          <w:sz w:val="28"/>
          <w:szCs w:val="28"/>
        </w:rPr>
        <w:t xml:space="preserve">в Администрацию Главы и Правительства Удмуртской Республики </w:t>
      </w:r>
      <w:r w:rsidR="0080024A" w:rsidRPr="00BA50AE">
        <w:rPr>
          <w:b w:val="0"/>
          <w:sz w:val="28"/>
          <w:szCs w:val="28"/>
        </w:rPr>
        <w:t xml:space="preserve">о внесении изменений в </w:t>
      </w:r>
      <w:r w:rsidR="00BA50AE">
        <w:rPr>
          <w:b w:val="0"/>
          <w:sz w:val="28"/>
          <w:szCs w:val="28"/>
        </w:rPr>
        <w:t xml:space="preserve">Постановление Правительства Удмуртской </w:t>
      </w:r>
      <w:r w:rsidR="00BA50AE" w:rsidRPr="00BA50AE">
        <w:rPr>
          <w:b w:val="0"/>
          <w:sz w:val="28"/>
          <w:szCs w:val="28"/>
        </w:rPr>
        <w:t>Республики</w:t>
      </w:r>
      <w:r w:rsidRPr="00BA50AE">
        <w:rPr>
          <w:b w:val="0"/>
          <w:sz w:val="28"/>
          <w:szCs w:val="28"/>
        </w:rPr>
        <w:t xml:space="preserve"> </w:t>
      </w:r>
      <w:r w:rsidR="00BA50AE" w:rsidRPr="00BA50AE">
        <w:rPr>
          <w:b w:val="0"/>
          <w:sz w:val="28"/>
          <w:szCs w:val="28"/>
        </w:rPr>
        <w:t>№ 329 от 16 ноября 2009 г. «О мерах по реализации</w:t>
      </w:r>
      <w:r w:rsidR="00BA50AE">
        <w:rPr>
          <w:b w:val="0"/>
        </w:rPr>
        <w:t xml:space="preserve"> </w:t>
      </w:r>
      <w:r w:rsidR="00BA50AE" w:rsidRPr="00A52A26">
        <w:rPr>
          <w:b w:val="0"/>
          <w:sz w:val="28"/>
          <w:szCs w:val="28"/>
        </w:rPr>
        <w:t>подпрограммы" Обеспечение жильем молодых семей" федеральной целевой программы "Жилище" на 2015 - 2020 годы</w:t>
      </w:r>
      <w:r w:rsidR="00BA50AE">
        <w:rPr>
          <w:b w:val="0"/>
          <w:sz w:val="28"/>
          <w:szCs w:val="28"/>
        </w:rPr>
        <w:t>».</w:t>
      </w:r>
      <w:r w:rsidR="00BA50AE">
        <w:rPr>
          <w:b w:val="0"/>
        </w:rPr>
        <w:t xml:space="preserve"> </w:t>
      </w:r>
    </w:p>
    <w:p w:rsidR="002561BA" w:rsidRPr="00CC09A1" w:rsidRDefault="002F3F7E" w:rsidP="00424264">
      <w:pPr>
        <w:pStyle w:val="ConsPlusNormal"/>
        <w:ind w:firstLine="540"/>
        <w:jc w:val="both"/>
        <w:rPr>
          <w:sz w:val="28"/>
          <w:szCs w:val="28"/>
        </w:rPr>
      </w:pPr>
      <w:hyperlink w:anchor="P190" w:history="1">
        <w:r w:rsidR="00424264" w:rsidRPr="00CC09A1">
          <w:rPr>
            <w:sz w:val="28"/>
            <w:szCs w:val="28"/>
          </w:rPr>
          <w:t>В порядок</w:t>
        </w:r>
      </w:hyperlink>
      <w:r w:rsidR="00424264" w:rsidRPr="00CC09A1">
        <w:rPr>
          <w:sz w:val="28"/>
          <w:szCs w:val="28"/>
        </w:rPr>
        <w:t xml:space="preserve"> формирования списков молодых семей для участия в реализации </w:t>
      </w:r>
      <w:hyperlink r:id="rId10" w:history="1">
        <w:r w:rsidR="00424264" w:rsidRPr="00CC09A1">
          <w:rPr>
            <w:sz w:val="28"/>
            <w:szCs w:val="28"/>
          </w:rPr>
          <w:t>подпрограммы</w:t>
        </w:r>
      </w:hyperlink>
      <w:r w:rsidR="00424264" w:rsidRPr="00CC09A1">
        <w:rPr>
          <w:sz w:val="28"/>
          <w:szCs w:val="28"/>
        </w:rPr>
        <w:t xml:space="preserve"> "Обеспечение жильем молодых семей" федеральной целевой программы "Жилище" на 2015 - 2020 годы внести</w:t>
      </w:r>
      <w:r w:rsidR="00CC09A1">
        <w:rPr>
          <w:sz w:val="28"/>
          <w:szCs w:val="28"/>
        </w:rPr>
        <w:t xml:space="preserve"> дополнени</w:t>
      </w:r>
      <w:proofErr w:type="gramStart"/>
      <w:r w:rsidR="00CC09A1">
        <w:rPr>
          <w:sz w:val="28"/>
          <w:szCs w:val="28"/>
        </w:rPr>
        <w:t>е</w:t>
      </w:r>
      <w:r w:rsidR="00E86B96">
        <w:rPr>
          <w:sz w:val="28"/>
          <w:szCs w:val="28"/>
        </w:rPr>
        <w:t>-</w:t>
      </w:r>
      <w:proofErr w:type="gramEnd"/>
      <w:r w:rsidR="00424264" w:rsidRPr="00CC09A1">
        <w:rPr>
          <w:sz w:val="28"/>
          <w:szCs w:val="28"/>
        </w:rPr>
        <w:t xml:space="preserve"> п</w:t>
      </w:r>
      <w:r w:rsidR="0080024A" w:rsidRPr="00CC09A1">
        <w:rPr>
          <w:sz w:val="28"/>
          <w:szCs w:val="28"/>
        </w:rPr>
        <w:t>раво на улучшение жилищных условий с использованием социальной выплаты предоставляется молодой семье</w:t>
      </w:r>
      <w:r w:rsidR="00BA50AE" w:rsidRPr="00CC09A1">
        <w:rPr>
          <w:sz w:val="28"/>
          <w:szCs w:val="28"/>
        </w:rPr>
        <w:t xml:space="preserve">, </w:t>
      </w:r>
      <w:r w:rsidR="00611051" w:rsidRPr="00CC09A1">
        <w:rPr>
          <w:sz w:val="28"/>
          <w:szCs w:val="28"/>
        </w:rPr>
        <w:t>члены которой осуществляют</w:t>
      </w:r>
      <w:r w:rsidR="00BA50AE" w:rsidRPr="00CC09A1">
        <w:rPr>
          <w:sz w:val="28"/>
          <w:szCs w:val="28"/>
        </w:rPr>
        <w:t xml:space="preserve"> трудовую деятельность на территории муниципального об</w:t>
      </w:r>
      <w:r w:rsidR="00424264" w:rsidRPr="00CC09A1">
        <w:rPr>
          <w:sz w:val="28"/>
          <w:szCs w:val="28"/>
        </w:rPr>
        <w:t>разования.</w:t>
      </w:r>
    </w:p>
    <w:p w:rsidR="00BA50AE" w:rsidRPr="00CC09A1" w:rsidRDefault="00BA50AE" w:rsidP="00BA50AE">
      <w:pPr>
        <w:pStyle w:val="ConsPlusTitle"/>
        <w:jc w:val="both"/>
        <w:rPr>
          <w:b w:val="0"/>
          <w:sz w:val="28"/>
          <w:szCs w:val="28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722C1E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C2F3B">
        <w:rPr>
          <w:rFonts w:ascii="Times New Roman" w:hAnsi="Times New Roman" w:cs="Times New Roman"/>
          <w:sz w:val="28"/>
          <w:szCs w:val="28"/>
        </w:rPr>
        <w:t xml:space="preserve"> ма</w:t>
      </w:r>
      <w:r w:rsidR="00596C12">
        <w:rPr>
          <w:rFonts w:ascii="Times New Roman" w:hAnsi="Times New Roman" w:cs="Times New Roman"/>
          <w:sz w:val="28"/>
          <w:szCs w:val="28"/>
        </w:rPr>
        <w:t>я</w:t>
      </w:r>
      <w:r w:rsidR="00B20737">
        <w:rPr>
          <w:rFonts w:ascii="Times New Roman" w:hAnsi="Times New Roman" w:cs="Times New Roman"/>
          <w:sz w:val="28"/>
          <w:szCs w:val="28"/>
        </w:rPr>
        <w:t xml:space="preserve"> 2017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A52A26">
        <w:rPr>
          <w:rFonts w:ascii="Times New Roman" w:hAnsi="Times New Roman" w:cs="Times New Roman"/>
          <w:sz w:val="28"/>
          <w:szCs w:val="28"/>
        </w:rPr>
        <w:t>36</w:t>
      </w: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9F5992" w:rsidRDefault="009F5992" w:rsidP="000D163B">
      <w:pPr>
        <w:widowControl w:val="0"/>
        <w:autoSpaceDE w:val="0"/>
        <w:autoSpaceDN w:val="0"/>
        <w:adjustRightInd w:val="0"/>
        <w:ind w:left="4956"/>
        <w:jc w:val="center"/>
        <w:rPr>
          <w:b/>
          <w:sz w:val="28"/>
          <w:szCs w:val="28"/>
        </w:rPr>
      </w:pP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 w:rsidRPr="009F599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7E" w:rsidRDefault="002F3F7E" w:rsidP="001F183B">
      <w:pPr>
        <w:spacing w:after="0" w:line="240" w:lineRule="auto"/>
      </w:pPr>
      <w:r>
        <w:separator/>
      </w:r>
    </w:p>
  </w:endnote>
  <w:endnote w:type="continuationSeparator" w:id="0">
    <w:p w:rsidR="002F3F7E" w:rsidRDefault="002F3F7E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7E" w:rsidRDefault="002F3F7E" w:rsidP="001F183B">
      <w:pPr>
        <w:spacing w:after="0" w:line="240" w:lineRule="auto"/>
      </w:pPr>
      <w:r>
        <w:separator/>
      </w:r>
    </w:p>
  </w:footnote>
  <w:footnote w:type="continuationSeparator" w:id="0">
    <w:p w:rsidR="002F3F7E" w:rsidRDefault="002F3F7E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15D"/>
    <w:rsid w:val="000031CA"/>
    <w:rsid w:val="00020E86"/>
    <w:rsid w:val="0002519D"/>
    <w:rsid w:val="00026E49"/>
    <w:rsid w:val="000D163B"/>
    <w:rsid w:val="00107849"/>
    <w:rsid w:val="00161A81"/>
    <w:rsid w:val="001F183B"/>
    <w:rsid w:val="00215A9E"/>
    <w:rsid w:val="002237FE"/>
    <w:rsid w:val="00244AD4"/>
    <w:rsid w:val="002561BA"/>
    <w:rsid w:val="00291408"/>
    <w:rsid w:val="002A4466"/>
    <w:rsid w:val="002C3B8F"/>
    <w:rsid w:val="002D64BC"/>
    <w:rsid w:val="002F3F7E"/>
    <w:rsid w:val="00304EC5"/>
    <w:rsid w:val="0034715D"/>
    <w:rsid w:val="00371BE7"/>
    <w:rsid w:val="003750C5"/>
    <w:rsid w:val="00380A4F"/>
    <w:rsid w:val="003C2F3B"/>
    <w:rsid w:val="00424264"/>
    <w:rsid w:val="00425EB7"/>
    <w:rsid w:val="004A006C"/>
    <w:rsid w:val="004B3BF1"/>
    <w:rsid w:val="004C2C96"/>
    <w:rsid w:val="00511B01"/>
    <w:rsid w:val="00535E1D"/>
    <w:rsid w:val="00596C12"/>
    <w:rsid w:val="005A4858"/>
    <w:rsid w:val="005D07C4"/>
    <w:rsid w:val="005F587F"/>
    <w:rsid w:val="00610EB8"/>
    <w:rsid w:val="00611051"/>
    <w:rsid w:val="00623AA6"/>
    <w:rsid w:val="00633046"/>
    <w:rsid w:val="00692B82"/>
    <w:rsid w:val="006C40A7"/>
    <w:rsid w:val="006E2B41"/>
    <w:rsid w:val="006E2E2E"/>
    <w:rsid w:val="00703584"/>
    <w:rsid w:val="00722C1E"/>
    <w:rsid w:val="0073036C"/>
    <w:rsid w:val="00742B82"/>
    <w:rsid w:val="00750CED"/>
    <w:rsid w:val="007A2417"/>
    <w:rsid w:val="007A7D3A"/>
    <w:rsid w:val="007D5E92"/>
    <w:rsid w:val="0080024A"/>
    <w:rsid w:val="00805438"/>
    <w:rsid w:val="00827205"/>
    <w:rsid w:val="00843555"/>
    <w:rsid w:val="00851212"/>
    <w:rsid w:val="00896A9E"/>
    <w:rsid w:val="008A020D"/>
    <w:rsid w:val="008E0811"/>
    <w:rsid w:val="00953389"/>
    <w:rsid w:val="00965806"/>
    <w:rsid w:val="0096691F"/>
    <w:rsid w:val="0097275C"/>
    <w:rsid w:val="00976E1A"/>
    <w:rsid w:val="009836FA"/>
    <w:rsid w:val="009F5992"/>
    <w:rsid w:val="00A343E1"/>
    <w:rsid w:val="00A52A26"/>
    <w:rsid w:val="00A65558"/>
    <w:rsid w:val="00A8428D"/>
    <w:rsid w:val="00AD0391"/>
    <w:rsid w:val="00B06B72"/>
    <w:rsid w:val="00B20737"/>
    <w:rsid w:val="00B70279"/>
    <w:rsid w:val="00B76887"/>
    <w:rsid w:val="00B86FC1"/>
    <w:rsid w:val="00B92195"/>
    <w:rsid w:val="00BA50AE"/>
    <w:rsid w:val="00BA780E"/>
    <w:rsid w:val="00BB3A13"/>
    <w:rsid w:val="00BC3615"/>
    <w:rsid w:val="00C80A34"/>
    <w:rsid w:val="00C95A34"/>
    <w:rsid w:val="00CA535E"/>
    <w:rsid w:val="00CB7987"/>
    <w:rsid w:val="00CC09A1"/>
    <w:rsid w:val="00D4564E"/>
    <w:rsid w:val="00D733B1"/>
    <w:rsid w:val="00D91EE0"/>
    <w:rsid w:val="00DD610E"/>
    <w:rsid w:val="00DE1D3A"/>
    <w:rsid w:val="00DF297C"/>
    <w:rsid w:val="00E41832"/>
    <w:rsid w:val="00E5781D"/>
    <w:rsid w:val="00E86B96"/>
    <w:rsid w:val="00EA59D4"/>
    <w:rsid w:val="00EC3BF2"/>
    <w:rsid w:val="00ED6A81"/>
    <w:rsid w:val="00F2042B"/>
    <w:rsid w:val="00F30445"/>
    <w:rsid w:val="00F415AA"/>
    <w:rsid w:val="00F773BF"/>
    <w:rsid w:val="00F8293A"/>
    <w:rsid w:val="00F9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  <w:style w:type="paragraph" w:customStyle="1" w:styleId="ConsPlusTitle">
    <w:name w:val="ConsPlusTitle"/>
    <w:rsid w:val="00BA50AE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42426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1B003F6E8003A4C9A47D2EFB7258942A6F2E211B43AF8F6113474ED12C17E97A1C2969F093BzFxD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454EF-51D2-4E1C-94EA-6343ABFA6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2017-05-23T05:31:00Z</cp:lastPrinted>
  <dcterms:created xsi:type="dcterms:W3CDTF">2014-02-21T05:19:00Z</dcterms:created>
  <dcterms:modified xsi:type="dcterms:W3CDTF">2017-05-23T05:32:00Z</dcterms:modified>
</cp:coreProperties>
</file>